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-3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378"/>
        <w:gridCol w:w="6261"/>
      </w:tblGrid>
      <w:tr w:rsidR="00C56301" w:rsidRPr="001314AA" w:rsidTr="00A92826">
        <w:trPr>
          <w:trHeight w:val="918"/>
        </w:trPr>
        <w:tc>
          <w:tcPr>
            <w:tcW w:w="10221" w:type="dxa"/>
            <w:gridSpan w:val="3"/>
            <w:shd w:val="clear" w:color="auto" w:fill="DBE5F1"/>
          </w:tcPr>
          <w:p w:rsidR="00C56301" w:rsidRPr="006C3060" w:rsidRDefault="00C56301" w:rsidP="00C5630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/>
                <w:b/>
                <w:bCs/>
                <w:color w:val="26282F"/>
                <w:sz w:val="32"/>
                <w:szCs w:val="28"/>
              </w:rPr>
            </w:pPr>
            <w:r w:rsidRPr="006C3060">
              <w:rPr>
                <w:rFonts w:ascii="Times New Roman" w:hAnsi="Times New Roman"/>
                <w:b/>
                <w:bCs/>
                <w:color w:val="26282F"/>
                <w:sz w:val="32"/>
                <w:szCs w:val="28"/>
              </w:rPr>
              <w:t>Информация</w:t>
            </w:r>
          </w:p>
          <w:p w:rsidR="00C56301" w:rsidRPr="006C3060" w:rsidRDefault="00C56301" w:rsidP="00C56301">
            <w:pPr>
              <w:pStyle w:val="a0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C3060">
              <w:rPr>
                <w:rFonts w:ascii="Times New Roman" w:hAnsi="Times New Roman"/>
                <w:b/>
                <w:bCs/>
                <w:color w:val="26282F"/>
                <w:sz w:val="32"/>
                <w:szCs w:val="28"/>
              </w:rPr>
              <w:t>о наличии печатных и электронных образовательных и информационных ресурсов</w:t>
            </w:r>
          </w:p>
          <w:p w:rsidR="00C56301" w:rsidRPr="006C3060" w:rsidRDefault="00C56301" w:rsidP="00C56301">
            <w:pPr>
              <w:pStyle w:val="a0"/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301" w:rsidRPr="00C56301" w:rsidRDefault="00C56301" w:rsidP="00C56301">
            <w:pPr>
              <w:pStyle w:val="a0"/>
              <w:widowControl w:val="0"/>
              <w:tabs>
                <w:tab w:val="left" w:pos="15026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right="-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C56301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дошкольное  образовательное</w:t>
            </w:r>
            <w:proofErr w:type="gramEnd"/>
            <w:r w:rsidRPr="00C56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учреждение детский сад</w:t>
            </w:r>
          </w:p>
          <w:p w:rsidR="00C56301" w:rsidRPr="00F91CAC" w:rsidRDefault="00C56301" w:rsidP="00C56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301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</w:t>
            </w:r>
            <w:bookmarkStart w:id="0" w:name="_GoBack"/>
            <w:bookmarkEnd w:id="0"/>
            <w:r w:rsidRPr="00C56301">
              <w:rPr>
                <w:rFonts w:ascii="Times New Roman" w:hAnsi="Times New Roman"/>
                <w:b/>
                <w:bCs/>
                <w:sz w:val="24"/>
                <w:szCs w:val="24"/>
              </w:rPr>
              <w:t>его вида №2 «Родничок» г. Родники Ивановской области</w:t>
            </w:r>
          </w:p>
        </w:tc>
      </w:tr>
      <w:tr w:rsidR="00C56301" w:rsidRPr="001314AA" w:rsidTr="007B0615">
        <w:trPr>
          <w:trHeight w:val="918"/>
        </w:trPr>
        <w:tc>
          <w:tcPr>
            <w:tcW w:w="582" w:type="dxa"/>
            <w:shd w:val="clear" w:color="auto" w:fill="DBE5F1"/>
          </w:tcPr>
          <w:p w:rsidR="00C56301" w:rsidRPr="00F91CAC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6301" w:rsidRPr="00F91CAC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CA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56301" w:rsidRPr="00F91CAC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CA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78" w:type="dxa"/>
            <w:shd w:val="clear" w:color="auto" w:fill="DBE5F1"/>
          </w:tcPr>
          <w:p w:rsidR="00C56301" w:rsidRPr="00F91CAC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CA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6261" w:type="dxa"/>
            <w:shd w:val="clear" w:color="auto" w:fill="DBE5F1"/>
          </w:tcPr>
          <w:p w:rsidR="00C56301" w:rsidRPr="00F91CAC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C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Автор, название, место издания, издательство, год издания учебной литературы, вид и </w:t>
            </w:r>
            <w:proofErr w:type="gramStart"/>
            <w:r w:rsidRPr="00F91CA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 иных</w:t>
            </w:r>
            <w:proofErr w:type="gramEnd"/>
            <w:r w:rsidRPr="00F91C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информационных ресурсов</w:t>
            </w:r>
          </w:p>
        </w:tc>
      </w:tr>
      <w:tr w:rsidR="00C56301" w:rsidRPr="001314AA" w:rsidTr="007B0615">
        <w:trPr>
          <w:trHeight w:val="918"/>
        </w:trPr>
        <w:tc>
          <w:tcPr>
            <w:tcW w:w="582" w:type="dxa"/>
            <w:shd w:val="clear" w:color="auto" w:fill="FFFFFF" w:themeFill="background1"/>
          </w:tcPr>
          <w:p w:rsidR="00C56301" w:rsidRPr="00F029B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F029BE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Pr="00F91CAC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CAC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261" w:type="dxa"/>
            <w:shd w:val="clear" w:color="auto" w:fill="FFFFFF" w:themeFill="background1"/>
          </w:tcPr>
          <w:p w:rsidR="00C56301" w:rsidRPr="00A16C3A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C3A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пособия:</w:t>
            </w:r>
          </w:p>
          <w:p w:rsidR="00C56301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Вторая группа раннего возраста ФГОС (Мозаика-Синтез) 2017 г.</w:t>
            </w:r>
          </w:p>
          <w:p w:rsidR="00C56301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Подготовительная к школе группа ФГОС (Мозаика-Синтез) 2017 г</w:t>
            </w:r>
          </w:p>
          <w:p w:rsidR="00C56301" w:rsidRPr="00B7073E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Младшая группа ФГОС (Мозаика-Синтез) 2018 г</w:t>
            </w:r>
          </w:p>
          <w:p w:rsidR="00C56301" w:rsidRPr="007D331B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73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7073E">
              <w:rPr>
                <w:rFonts w:ascii="Times New Roman" w:hAnsi="Times New Roman"/>
                <w:sz w:val="24"/>
                <w:szCs w:val="24"/>
              </w:rPr>
              <w:t xml:space="preserve"> В. В. Развитие речи в разновозрастной группе детского сада. Младшая разновозрастная группа. - М.: Мозаика-Синтез, 2009-2010.</w:t>
            </w:r>
          </w:p>
          <w:p w:rsidR="00C56301" w:rsidRPr="00B7073E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73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7073E">
              <w:rPr>
                <w:rFonts w:ascii="Times New Roman" w:hAnsi="Times New Roman"/>
                <w:sz w:val="24"/>
                <w:szCs w:val="24"/>
              </w:rPr>
              <w:t xml:space="preserve"> В. В. Занятия по развитию речи в средней группе детского сада. - М.: Мозаика - Синтез, 2008-2010.</w:t>
            </w:r>
          </w:p>
          <w:p w:rsidR="00C56301" w:rsidRPr="00B7073E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073E">
              <w:rPr>
                <w:rFonts w:ascii="Times New Roman" w:hAnsi="Times New Roman"/>
                <w:sz w:val="24"/>
                <w:szCs w:val="24"/>
              </w:rPr>
              <w:t xml:space="preserve">Максаков А. И. Правильно ли говорит ваш ребенок. - М.; Мозаика-Синтез. 2005-2010. Максаков А. И. Воспитание звуковой культуры речи </w:t>
            </w:r>
            <w:proofErr w:type="gramStart"/>
            <w:r w:rsidRPr="00B7073E">
              <w:rPr>
                <w:rFonts w:ascii="Times New Roman" w:hAnsi="Times New Roman"/>
                <w:sz w:val="24"/>
                <w:szCs w:val="24"/>
              </w:rPr>
              <w:t>дошкольников,—</w:t>
            </w:r>
            <w:proofErr w:type="gramEnd"/>
            <w:r w:rsidRPr="00B7073E">
              <w:rPr>
                <w:rFonts w:ascii="Times New Roman" w:hAnsi="Times New Roman"/>
                <w:sz w:val="24"/>
                <w:szCs w:val="24"/>
              </w:rPr>
              <w:t xml:space="preserve"> М.; Мозаика- Синтез, 2005-2010.</w:t>
            </w:r>
          </w:p>
          <w:p w:rsidR="00C56301" w:rsidRPr="00B7073E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73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7073E">
              <w:rPr>
                <w:rFonts w:ascii="Times New Roman" w:hAnsi="Times New Roman"/>
                <w:sz w:val="24"/>
                <w:szCs w:val="24"/>
              </w:rPr>
              <w:t xml:space="preserve"> В. В. Занятия по развитию речи в старшей группе детского сада -М.: Мозаика - Синтез, 2007-2010.</w:t>
            </w:r>
          </w:p>
          <w:p w:rsidR="00C56301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73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7073E">
              <w:rPr>
                <w:rFonts w:ascii="Times New Roman" w:hAnsi="Times New Roman"/>
                <w:sz w:val="24"/>
                <w:szCs w:val="24"/>
              </w:rPr>
              <w:t xml:space="preserve"> В. В. Занятия по развитию речи в подготовительной группе детского сада -М.: Мозаика - Синтез, 2007-2010.</w:t>
            </w:r>
          </w:p>
          <w:p w:rsidR="00C56301" w:rsidRPr="00B7073E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073E">
              <w:rPr>
                <w:rFonts w:ascii="Times New Roman" w:hAnsi="Times New Roman"/>
                <w:sz w:val="24"/>
                <w:szCs w:val="24"/>
              </w:rPr>
              <w:t xml:space="preserve">Максаков А.И., </w:t>
            </w:r>
            <w:proofErr w:type="spellStart"/>
            <w:r w:rsidRPr="00B7073E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B7073E">
              <w:rPr>
                <w:rFonts w:ascii="Times New Roman" w:hAnsi="Times New Roman"/>
                <w:sz w:val="24"/>
                <w:szCs w:val="24"/>
              </w:rPr>
              <w:t xml:space="preserve"> Г.А. Учите, играя. – М.: Просвещение, 1983.</w:t>
            </w:r>
          </w:p>
          <w:p w:rsidR="00C56301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73E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B7073E">
              <w:rPr>
                <w:rFonts w:ascii="Times New Roman" w:hAnsi="Times New Roman"/>
                <w:sz w:val="24"/>
                <w:szCs w:val="24"/>
              </w:rPr>
              <w:t xml:space="preserve"> Г.С. Игры и игровые упражнения для развития речи / Под ред. В. В. Гербовой. – М.: Просвещение, 1999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spacing w:after="0" w:line="240" w:lineRule="auto"/>
              <w:ind w:left="72" w:hanging="14"/>
              <w:rPr>
                <w:rFonts w:ascii="Times New Roman" w:hAnsi="Times New Roman"/>
                <w:sz w:val="24"/>
                <w:szCs w:val="24"/>
              </w:rPr>
            </w:pPr>
            <w:r w:rsidRPr="00A03915">
              <w:rPr>
                <w:rFonts w:ascii="Times New Roman" w:hAnsi="Times New Roman"/>
                <w:sz w:val="24"/>
                <w:szCs w:val="24"/>
              </w:rPr>
              <w:t>Занятия по развитию речи в детском саду / Под ред. О.С. Ушаковой. – М.: Просвещение, 1999.</w:t>
            </w:r>
          </w:p>
          <w:p w:rsidR="00C56301" w:rsidRPr="0063398E" w:rsidRDefault="00C56301" w:rsidP="007B0615">
            <w:pPr>
              <w:spacing w:after="0" w:line="240" w:lineRule="auto"/>
              <w:ind w:lef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В.В., Развитие речи в детском саду с 2- 7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- М.: Мозаика – Синтез, 2006. </w:t>
            </w:r>
          </w:p>
          <w:p w:rsidR="00C56301" w:rsidRDefault="00C56301" w:rsidP="007B0615">
            <w:pPr>
              <w:spacing w:after="0" w:line="240" w:lineRule="auto"/>
              <w:ind w:lef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речи у дошкольников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. Для занятий с детьми от рождения до 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лет. Пособия для воспитателей.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М.: 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- С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интез. 2005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301" w:rsidRPr="000C6439" w:rsidRDefault="00C56301" w:rsidP="007B0615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Хрестоматия.2-4 года /сост. </w:t>
            </w:r>
            <w:proofErr w:type="spellStart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>Н.П.Ильчук</w:t>
            </w:r>
            <w:proofErr w:type="spellEnd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2005. </w:t>
            </w:r>
          </w:p>
          <w:p w:rsidR="00C56301" w:rsidRPr="000C6439" w:rsidRDefault="00C56301" w:rsidP="007B0615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4-5 лет /сост. </w:t>
            </w:r>
            <w:proofErr w:type="spellStart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>Н.П.Ильчук</w:t>
            </w:r>
            <w:proofErr w:type="spellEnd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2005.</w:t>
            </w:r>
          </w:p>
          <w:p w:rsidR="00C56301" w:rsidRDefault="00C56301" w:rsidP="007B0615">
            <w:pPr>
              <w:spacing w:after="0" w:line="240" w:lineRule="auto"/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Хрестоматия.5-7лет /сост. </w:t>
            </w:r>
            <w:proofErr w:type="spellStart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>Н.П.Ильчук</w:t>
            </w:r>
            <w:proofErr w:type="spellEnd"/>
            <w:r w:rsidRPr="000C6439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2005.</w:t>
            </w:r>
          </w:p>
          <w:p w:rsidR="00C56301" w:rsidRDefault="00C56301" w:rsidP="007B0615">
            <w:pPr>
              <w:spacing w:after="0" w:line="240" w:lineRule="auto"/>
              <w:ind w:left="58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56301" w:rsidRDefault="00C56301" w:rsidP="007B0615">
            <w:pPr>
              <w:spacing w:after="0" w:line="240" w:lineRule="auto"/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саду. Для работы с детьми 2-4 лет. Раздаточный материал.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56301" w:rsidRDefault="00C56301" w:rsidP="007B0615">
            <w:pPr>
              <w:spacing w:after="0" w:line="240" w:lineRule="auto"/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2-3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56301" w:rsidRPr="00A16C3A" w:rsidRDefault="00C56301" w:rsidP="007B0615">
            <w:pPr>
              <w:spacing w:after="0" w:line="240" w:lineRule="auto"/>
              <w:ind w:lef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56301" w:rsidRPr="001314AA" w:rsidTr="007B0615">
        <w:trPr>
          <w:trHeight w:val="600"/>
        </w:trPr>
        <w:tc>
          <w:tcPr>
            <w:tcW w:w="582" w:type="dxa"/>
            <w:shd w:val="clear" w:color="auto" w:fill="FFFFFF" w:themeFill="background1"/>
          </w:tcPr>
          <w:p w:rsidR="00C56301" w:rsidRPr="00F029B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01" w:rsidRPr="00F029B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B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Pr="00C91B8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Pr="00C91B8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C56301" w:rsidRPr="00C91B8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5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6301" w:rsidRPr="004F775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5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пособия.</w:t>
            </w:r>
          </w:p>
          <w:p w:rsidR="00C56301" w:rsidRPr="00B7073E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Проектная деятельность дошкольников.</w:t>
            </w:r>
            <w:r w:rsidRPr="00B7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М.: Мозаика-Синтез, </w:t>
            </w:r>
            <w:r w:rsidRPr="00B7073E">
              <w:rPr>
                <w:rFonts w:ascii="Times New Roman" w:hAnsi="Times New Roman"/>
                <w:sz w:val="24"/>
                <w:szCs w:val="24"/>
              </w:rPr>
              <w:t>2010.</w:t>
            </w:r>
          </w:p>
          <w:p w:rsidR="00C56301" w:rsidRPr="00B7073E" w:rsidRDefault="00C56301" w:rsidP="007B061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72" w:hanging="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 (4-7 лет).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Мозаика-Синтез, 2011</w:t>
            </w:r>
            <w:r w:rsidRPr="00B707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74A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«Играем в сказку»: «Репка», «Теремок»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C56301" w:rsidRDefault="00C56301" w:rsidP="007B0615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A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6301" w:rsidRDefault="00C56301" w:rsidP="007B0615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A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Подготовительная к школе группа ФГОС (Мозаика-Синтез) 2018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Старшая группа ФГОС (Мозаика-Синтез) 2018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Средняя группа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 ФГОС (Мозаика-Синтез) 2018 г.</w:t>
            </w:r>
          </w:p>
          <w:p w:rsidR="00C56301" w:rsidRPr="0063398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О.Б. Занятия по ознакомлению с окружающим миром во второй младшей группе детского сада. Конспекты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– М.: Мозаика – Синтез, 2010г.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О. Б. Что было до... Игры-путешествия в прошлое предметов. — М., 1999.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Ознакомление с предметным и социальным окружением. Средняя группа (4-5 лет). </w:t>
            </w:r>
            <w:r w:rsidRPr="009574A3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C56301" w:rsidRDefault="00C56301" w:rsidP="007B0615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ЭОР: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Ознакомление с предметным и социальным окружением. Средняя группа (4-5 лет). </w:t>
            </w:r>
          </w:p>
          <w:p w:rsidR="00C56301" w:rsidRDefault="00C56301" w:rsidP="007B0615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56301" w:rsidRDefault="00C56301" w:rsidP="007B0615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5EF1">
              <w:rPr>
                <w:rFonts w:ascii="Times New Roman" w:hAnsi="Times New Roman" w:cs="Times New Roman"/>
                <w:sz w:val="24"/>
                <w:szCs w:val="24"/>
              </w:rPr>
              <w:t>«Бытовая техника», «Водный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«Посуда», «Арктика и Антарктика».</w:t>
            </w:r>
          </w:p>
          <w:p w:rsidR="00C56301" w:rsidRDefault="00C56301" w:rsidP="007B0615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Профессии.</w:t>
            </w:r>
          </w:p>
          <w:p w:rsidR="00C56301" w:rsidRPr="00B55EF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F1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Понамарева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(2-3 годя)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Подготовительная к школе группа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Старшая группа ФГОС (Мозаика-Синтез) 2018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Средняя группа ФГОС (Мозаика-Синтез) 2018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Младшая группа ФГОС (Мозаика-Синтез) 2017 г.</w:t>
            </w:r>
          </w:p>
          <w:p w:rsidR="00C56301" w:rsidRPr="0063398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– Пискарёва </w:t>
            </w: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Н.А.Формирование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 – М.: Мозаика – Синтез, 2006. с 2-7 лет </w:t>
            </w:r>
          </w:p>
          <w:p w:rsidR="00C56301" w:rsidRPr="0063398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во второй младшей группе детского сада: Планы занятий. – М.: Мозаика – Синтез, 2010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средней группе детского сада: Планы занятий. – М.: Мозаика – Синтез, 2010 г. 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старшей группе детского сада: Планы занятий. – М.: Мозаика – Синтез, 2010 г. 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— М.: Мозаика-Синтез, 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F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F1">
              <w:rPr>
                <w:rFonts w:ascii="Times New Roman" w:hAnsi="Times New Roman" w:cs="Times New Roman"/>
                <w:sz w:val="24"/>
                <w:szCs w:val="24"/>
              </w:rPr>
              <w:t>Плакаты «Счет до 10», «Цвет», «Форма»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природы.</w:t>
            </w:r>
          </w:p>
          <w:p w:rsidR="00C56301" w:rsidRPr="00A95E3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Вторая группа раннего возраста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Подготовительная к школе группа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(мозаика-Синтез) 2018 г</w:t>
            </w:r>
          </w:p>
          <w:p w:rsidR="00C56301" w:rsidRPr="0063398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О.А. Экологическое воспитание в детском саду. – М.: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заика – Синтез, 2006.с 2-7 лет.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301" w:rsidRPr="0063398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О.А.Занятия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элементарных экологических представлений во второй младшей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– М.: Мозаика – Синтез, 2009г.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О.А.Занятия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элементарных экологических представлений в средней группе. – М.: Мозаика – Синтез, 2010.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. Занятия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прогулке с малышами с 2-4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Синтез, 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2006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4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64C">
              <w:rPr>
                <w:rFonts w:ascii="Times New Roman" w:hAnsi="Times New Roman" w:cs="Times New Roman"/>
                <w:sz w:val="24"/>
                <w:szCs w:val="24"/>
              </w:rPr>
              <w:t>Плакаты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«Домашние птицы», «Животные Африки», «Овощи».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для рассматривания «Коза с козлятами», «Собака со щенками», «Кошка с котятами», «Свинья с поросятами».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«Овощи», «Фрукты», «Домашние животные», «Цветы».</w:t>
            </w:r>
          </w:p>
          <w:p w:rsidR="00C56301" w:rsidRPr="0082603E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«Весна», «Зима».</w:t>
            </w:r>
          </w:p>
        </w:tc>
      </w:tr>
      <w:tr w:rsidR="00C56301" w:rsidRPr="001314AA" w:rsidTr="007B0615">
        <w:trPr>
          <w:trHeight w:val="877"/>
        </w:trPr>
        <w:tc>
          <w:tcPr>
            <w:tcW w:w="582" w:type="dxa"/>
            <w:shd w:val="clear" w:color="auto" w:fill="FFFFFF" w:themeFill="background1"/>
          </w:tcPr>
          <w:p w:rsidR="00C56301" w:rsidRPr="00F029B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B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Pr="00C91B8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C56301" w:rsidRPr="00C91B8E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A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 (2-3 года) ФГОС (мозаика-Синтез) 2016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 Старшая группа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Подготовительная к школе группа ФГОС (мозаика-Синтез) 2017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 Средняя группа ФГОС (мозаика-Синтез) 2018г.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 Младшая группа ФГОС (мозаика-Синтез) 2017г.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C">
              <w:rPr>
                <w:rFonts w:ascii="Times New Roman" w:hAnsi="Times New Roman" w:cs="Times New Roman"/>
                <w:sz w:val="24"/>
                <w:szCs w:val="24"/>
              </w:rPr>
              <w:t>Петрова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беседы с детьми 4-7 лет.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в детском саду. 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М.: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  <w:p w:rsidR="00C56301" w:rsidRPr="000B33ED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 </w:t>
            </w:r>
            <w:r w:rsidRPr="000B33ED">
              <w:sym w:font="Symbol" w:char="F02D"/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М.: Синтез,2006-2010.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М. Б. Дни воинской славы. Патриотическое воспитание дошкольников. — М.: Мозаика-Синтез, 2008-2010.</w:t>
            </w:r>
          </w:p>
          <w:p w:rsidR="00C56301" w:rsidRPr="00353CE3" w:rsidRDefault="00C56301" w:rsidP="007B0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CE3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353CE3">
              <w:rPr>
                <w:rFonts w:ascii="Times New Roman" w:hAnsi="Times New Roman" w:cs="Times New Roman"/>
                <w:sz w:val="24"/>
                <w:szCs w:val="24"/>
              </w:rPr>
              <w:t xml:space="preserve"> Е.В «Непреходящие ценности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Малой Р</w:t>
            </w:r>
            <w:r w:rsidRPr="00353CE3">
              <w:rPr>
                <w:rFonts w:ascii="Times New Roman" w:hAnsi="Times New Roman" w:cs="Times New Roman"/>
                <w:sz w:val="24"/>
                <w:szCs w:val="24"/>
              </w:rPr>
              <w:t>одины»».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06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«Государственные символы России».</w:t>
            </w:r>
          </w:p>
          <w:p w:rsidR="00C56301" w:rsidRPr="00C61D4C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4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4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C56301" w:rsidRPr="000B33ED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Комарова Т. С, </w:t>
            </w: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Л. В. Нравственно-трудовое воспитание в детском саду.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Мозаика-Синтез, 2007-2010.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4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Т. Ф. Три сигнала светофора. Ознакомление дошкольников с правилами дорожного движения.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2009.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Н. Н. Авдеева, О.Л. Князева, Р. Б. </w:t>
            </w: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Стёркина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ООО «Издательство АСТ-ЛТД»,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301" w:rsidRPr="000B33ED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Стёркина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Р. Б. Основы безопасности детей дошкольного возраста. 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2000.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(3-7 лет).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2011.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B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B9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50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 Безопасность на дороге. Плакаты для оформления родительского уголка в ДОУ.</w:t>
            </w:r>
          </w:p>
          <w:p w:rsidR="00C56301" w:rsidRPr="00504BB9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B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Вторая группа раннего возраста ФГОС (Мозаика-Синтез) 2018 г.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Средняя группа ФГОС (Мозаика-Синтез) 2016 г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Младшая группа ФГОС (Мозаика-Синтез) 2017 г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01" w:rsidRPr="000B33ED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C56301" w:rsidRPr="00504BB9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 первой младшей группе детского сада. — М.: Мозаика-Синтез, 2007-2010.</w:t>
            </w:r>
          </w:p>
        </w:tc>
      </w:tr>
      <w:tr w:rsidR="00C56301" w:rsidRPr="001314AA" w:rsidTr="007B0615">
        <w:trPr>
          <w:trHeight w:val="317"/>
        </w:trPr>
        <w:tc>
          <w:tcPr>
            <w:tcW w:w="582" w:type="dxa"/>
            <w:shd w:val="clear" w:color="auto" w:fill="FFFFFF" w:themeFill="background1"/>
          </w:tcPr>
          <w:p w:rsidR="00C56301" w:rsidRPr="000C4C13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Pr="00C91B8E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C56301" w:rsidRDefault="00C56301" w:rsidP="007B061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С.Ю.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Примернаые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планы физкультурных занятий с детьми 2-3 лет. Вторая группа раннего возраста ФГОС (Мозаика-Синтез) 2017 г.</w:t>
            </w:r>
          </w:p>
          <w:p w:rsidR="00C56301" w:rsidRPr="00EE3FC5" w:rsidRDefault="00C56301" w:rsidP="007B061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FC5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3FC5">
              <w:rPr>
                <w:rFonts w:ascii="Times New Roman" w:hAnsi="Times New Roman"/>
                <w:sz w:val="24"/>
                <w:szCs w:val="24"/>
              </w:rPr>
              <w:t xml:space="preserve"> Л. И. Физкультурные занятия в детском саду. Вторая младшая группа. — М.: Мозаика-Синтез, 2009-2010.</w:t>
            </w:r>
          </w:p>
          <w:p w:rsidR="00C56301" w:rsidRPr="00A95E31" w:rsidRDefault="00C56301" w:rsidP="00C563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3FC5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3FC5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Старшая группа. - М.: Мозаика - Синтез, 2010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01" w:rsidRPr="00A95E31" w:rsidRDefault="00C56301" w:rsidP="00C563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5E3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95E31">
              <w:rPr>
                <w:rFonts w:ascii="Times New Roman" w:hAnsi="Times New Roman" w:cs="Times New Roman"/>
              </w:rPr>
              <w:t xml:space="preserve"> Л.И. Физкультурные занятия в детском саду. Подготовительная группа. – М: Мозаика – Синтез, 2009. </w:t>
            </w:r>
            <w:proofErr w:type="spellStart"/>
            <w:r w:rsidRPr="00A95E3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95E31">
              <w:rPr>
                <w:rFonts w:ascii="Times New Roman" w:hAnsi="Times New Roman" w:cs="Times New Roman"/>
              </w:rPr>
              <w:t xml:space="preserve"> Л.И. Физкультурные занятия в детском саду. Средняя группа. – М: Мозаика – Синтез, 2009.</w:t>
            </w:r>
          </w:p>
          <w:p w:rsidR="00C56301" w:rsidRPr="00A95E31" w:rsidRDefault="00C56301" w:rsidP="007B061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C56301" w:rsidRPr="00353CE3" w:rsidRDefault="00C56301" w:rsidP="00C563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FC5">
              <w:rPr>
                <w:rFonts w:ascii="Times New Roman" w:hAnsi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C56301" w:rsidRPr="002924F9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CE3">
              <w:rPr>
                <w:rFonts w:ascii="Times New Roman" w:hAnsi="Times New Roman"/>
                <w:sz w:val="24"/>
                <w:szCs w:val="24"/>
              </w:rPr>
              <w:lastRenderedPageBreak/>
              <w:t>Нежкина</w:t>
            </w:r>
            <w:proofErr w:type="spellEnd"/>
            <w:r w:rsidRPr="00353CE3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  <w:proofErr w:type="spellStart"/>
            <w:r w:rsidRPr="00353CE3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353CE3">
              <w:rPr>
                <w:rFonts w:ascii="Times New Roman" w:hAnsi="Times New Roman"/>
                <w:sz w:val="24"/>
                <w:szCs w:val="24"/>
              </w:rPr>
              <w:t xml:space="preserve"> Е.М. Теория и практика психофизической тренировки у детей дошкольног</w:t>
            </w:r>
            <w:r>
              <w:rPr>
                <w:rFonts w:ascii="Times New Roman" w:hAnsi="Times New Roman"/>
                <w:sz w:val="24"/>
                <w:szCs w:val="24"/>
              </w:rPr>
              <w:t>о и младшего школьного возраста</w:t>
            </w:r>
            <w:proofErr w:type="gramStart"/>
            <w:r w:rsidRPr="002924F9">
              <w:rPr>
                <w:rFonts w:ascii="Times New Roman" w:hAnsi="Times New Roman"/>
                <w:sz w:val="24"/>
                <w:szCs w:val="24"/>
              </w:rPr>
              <w:t>–  Ярославль</w:t>
            </w:r>
            <w:proofErr w:type="gramEnd"/>
            <w:r w:rsidRPr="002924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F9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4F9">
              <w:rPr>
                <w:rFonts w:ascii="Times New Roman" w:hAnsi="Times New Roman"/>
                <w:sz w:val="24"/>
                <w:szCs w:val="24"/>
              </w:rPr>
              <w:t xml:space="preserve">«Издательско-полиграфический </w:t>
            </w:r>
            <w:proofErr w:type="spellStart"/>
            <w:proofErr w:type="gramStart"/>
            <w:r w:rsidRPr="002924F9">
              <w:rPr>
                <w:rFonts w:ascii="Times New Roman" w:hAnsi="Times New Roman"/>
                <w:sz w:val="24"/>
                <w:szCs w:val="24"/>
              </w:rPr>
              <w:t>комплекс«</w:t>
            </w:r>
            <w:proofErr w:type="gramEnd"/>
            <w:r w:rsidRPr="002924F9">
              <w:rPr>
                <w:rFonts w:ascii="Times New Roman" w:hAnsi="Times New Roman"/>
                <w:sz w:val="24"/>
                <w:szCs w:val="24"/>
              </w:rPr>
              <w:t>Индиго</w:t>
            </w:r>
            <w:proofErr w:type="spellEnd"/>
            <w:r w:rsidRPr="002924F9">
              <w:rPr>
                <w:rFonts w:ascii="Times New Roman" w:hAnsi="Times New Roman"/>
                <w:sz w:val="24"/>
                <w:szCs w:val="24"/>
              </w:rPr>
              <w:t>»,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E0F">
              <w:rPr>
                <w:rFonts w:ascii="Times New Roman" w:hAnsi="Times New Roman"/>
                <w:sz w:val="24"/>
                <w:szCs w:val="24"/>
              </w:rPr>
              <w:t>Утробина К.К. Занимательная физкультура в детском саду для детей 5-7 лет. Москва. Издательство ГНОМ и Д, 2004г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852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52">
              <w:rPr>
                <w:rFonts w:ascii="Times New Roman" w:hAnsi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«Зимние виды спорта».</w:t>
            </w:r>
          </w:p>
          <w:p w:rsidR="00C56301" w:rsidRPr="008E2852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«Рассказы по картинкам»: «Распорядок дня», «Зимние виды спорта»</w:t>
            </w:r>
          </w:p>
        </w:tc>
      </w:tr>
      <w:tr w:rsidR="00C56301" w:rsidRPr="001314AA" w:rsidTr="007B0615">
        <w:trPr>
          <w:trHeight w:val="2726"/>
        </w:trPr>
        <w:tc>
          <w:tcPr>
            <w:tcW w:w="582" w:type="dxa"/>
            <w:shd w:val="clear" w:color="auto" w:fill="FFFFFF" w:themeFill="background1"/>
          </w:tcPr>
          <w:p w:rsidR="00C56301" w:rsidRPr="000C4C13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1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61" w:type="dxa"/>
            <w:shd w:val="clear" w:color="auto" w:fill="FFFFFF" w:themeFill="background1"/>
          </w:tcPr>
          <w:p w:rsidR="00C56301" w:rsidRPr="009E79CC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изобразительной деятельности по программе «от рождения до школы» Старшая группа ФГОС (Волгоград) 2016 г.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13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 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Подготовительная к школе группа ФГОС</w:t>
            </w:r>
            <w:r w:rsidRPr="00162413">
              <w:rPr>
                <w:rFonts w:ascii="Times New Roman" w:hAnsi="Times New Roman"/>
                <w:sz w:val="24"/>
                <w:szCs w:val="24"/>
              </w:rPr>
              <w:t xml:space="preserve"> — М.: Мозаика-Синтез, </w:t>
            </w:r>
            <w:r>
              <w:rPr>
                <w:rFonts w:ascii="Times New Roman" w:hAnsi="Times New Roman"/>
                <w:sz w:val="24"/>
                <w:szCs w:val="24"/>
              </w:rPr>
              <w:t>2018г</w:t>
            </w:r>
            <w:r w:rsidRPr="00162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13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 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группа ФГОС</w:t>
            </w:r>
            <w:r w:rsidRPr="00162413">
              <w:rPr>
                <w:rFonts w:ascii="Times New Roman" w:hAnsi="Times New Roman"/>
                <w:sz w:val="24"/>
                <w:szCs w:val="24"/>
              </w:rPr>
              <w:t xml:space="preserve"> — М.: Мозаика-Синтез, </w:t>
            </w:r>
            <w:r>
              <w:rPr>
                <w:rFonts w:ascii="Times New Roman" w:hAnsi="Times New Roman"/>
                <w:sz w:val="24"/>
                <w:szCs w:val="24"/>
              </w:rPr>
              <w:t>2017г</w:t>
            </w:r>
            <w:r w:rsidRPr="00162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13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 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ФГОС</w:t>
            </w:r>
            <w:r w:rsidRPr="00162413">
              <w:rPr>
                <w:rFonts w:ascii="Times New Roman" w:hAnsi="Times New Roman"/>
                <w:sz w:val="24"/>
                <w:szCs w:val="24"/>
              </w:rPr>
              <w:t xml:space="preserve"> — М.: Мозаика-Синтез, </w:t>
            </w:r>
            <w:r>
              <w:rPr>
                <w:rFonts w:ascii="Times New Roman" w:hAnsi="Times New Roman"/>
                <w:sz w:val="24"/>
                <w:szCs w:val="24"/>
              </w:rPr>
              <w:t>2017г</w:t>
            </w:r>
            <w:r w:rsidRPr="00162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9CC">
              <w:rPr>
                <w:rFonts w:ascii="Times New Roman" w:hAnsi="Times New Roman"/>
                <w:sz w:val="24"/>
                <w:szCs w:val="24"/>
              </w:rPr>
              <w:t>Комарова Т. С. Детское художественное 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чество. Для работы с детьми 2-7 лет— М.: Мозаика-Синтез, </w:t>
            </w:r>
            <w:r w:rsidRPr="009E79CC">
              <w:rPr>
                <w:rFonts w:ascii="Times New Roman" w:hAnsi="Times New Roman"/>
                <w:sz w:val="24"/>
                <w:szCs w:val="24"/>
              </w:rPr>
              <w:t xml:space="preserve">2010. 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9CC">
              <w:rPr>
                <w:rFonts w:ascii="Times New Roman" w:hAnsi="Times New Roman"/>
                <w:sz w:val="24"/>
                <w:szCs w:val="24"/>
              </w:rPr>
              <w:t xml:space="preserve">Комарова Т. С.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79CC">
              <w:rPr>
                <w:rFonts w:ascii="Times New Roman" w:hAnsi="Times New Roman"/>
                <w:sz w:val="24"/>
                <w:szCs w:val="24"/>
              </w:rPr>
              <w:t>Школа эстетического воспитания. — М.: Мозаика-Синтез,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2010.</w:t>
            </w:r>
          </w:p>
          <w:p w:rsidR="00C56301" w:rsidRPr="009E79CC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9CC">
              <w:rPr>
                <w:rFonts w:ascii="Times New Roman" w:hAnsi="Times New Roman"/>
                <w:sz w:val="24"/>
                <w:szCs w:val="24"/>
              </w:rPr>
              <w:t>Комарова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E79CC">
              <w:rPr>
                <w:rFonts w:ascii="Times New Roman" w:hAnsi="Times New Roman"/>
                <w:sz w:val="24"/>
                <w:szCs w:val="24"/>
              </w:rPr>
              <w:t>Савенков А. И. Коллективное творчество дошкольников. М., 2005.</w:t>
            </w:r>
          </w:p>
          <w:p w:rsidR="00C56301" w:rsidRPr="009E79CC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С, </w:t>
            </w:r>
            <w:proofErr w:type="spellStart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О. Ю. Эстетическая развивающая среда. — М., 2005.</w:t>
            </w:r>
          </w:p>
          <w:p w:rsidR="00C56301" w:rsidRPr="009E79CC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алезова</w:t>
            </w:r>
            <w:proofErr w:type="spell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Н. Б. Декоративная лепка в детском саду / Под ред. М. Б. </w:t>
            </w:r>
            <w:proofErr w:type="spellStart"/>
            <w:proofErr w:type="gramStart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proofErr w:type="gram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C56301" w:rsidRPr="009E79CC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 А. И. Коллективное творчество дошкольников. М., 2005.  </w:t>
            </w:r>
          </w:p>
          <w:p w:rsidR="00C56301" w:rsidRPr="009E79CC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саду. Младшая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C56301" w:rsidRPr="009E79CC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саду. 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C56301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саду. 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C56301" w:rsidRPr="009E79CC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саду. Подготовительная к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C56301" w:rsidRPr="009E79CC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оломенников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О. А. Радость творчества. Ознакомление детей 5-7 лет с народным искусством. — М.: Мозаика-Синтез, 2005-2010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Лыкова Н.А. «Изобразительная деятельность в детском саду».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Л.В.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 подготовительная к школе группа ФГОС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Мозаика- Синтез 2018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Л.В.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 старшая группа ФГОС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Мозаика- Синтез 2017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Л.В.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 средняя группа ФГОС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Мозаика- Синтез 2017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Ладушки».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И.А. </w:t>
            </w:r>
            <w:r w:rsidRPr="00B74E7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Новосельцева. – Санкт-Петербург: издательство «Композитор»,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301" w:rsidRPr="00F347C2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47C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F347C2">
              <w:rPr>
                <w:rFonts w:ascii="Times New Roman" w:hAnsi="Times New Roman" w:cs="Times New Roman"/>
                <w:sz w:val="24"/>
                <w:szCs w:val="24"/>
              </w:rPr>
              <w:t xml:space="preserve"> М. Б. Музыкальное воспитание в детском саду. — М.: Мозаика-Синтез, 2005-2010.</w:t>
            </w:r>
          </w:p>
          <w:p w:rsidR="00C56301" w:rsidRPr="00F029B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М. Б. Культурно-досуговая деятельность в детском саду. — М.: Мозаика-Синтез, 2005-2010.</w:t>
            </w:r>
          </w:p>
          <w:p w:rsidR="00C56301" w:rsidRPr="009E79CC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М. Б., Антонова Т. В. Народные праздники в детском саду. — М.: Мозаика-Синтез, 2005-2010.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9E79CC">
              <w:rPr>
                <w:rFonts w:ascii="Times New Roman" w:hAnsi="Times New Roman" w:cs="Times New Roman"/>
                <w:sz w:val="24"/>
                <w:szCs w:val="24"/>
              </w:rPr>
              <w:t xml:space="preserve"> М. Б., Антонова ТВ. Праздники и развлечения в детском саду. - М.: Мозаика-Синтез, 2005-2010. </w:t>
            </w:r>
          </w:p>
          <w:p w:rsidR="00C56301" w:rsidRPr="0063398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Л.В.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 средняя группа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Мозаика- Синтез 2012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56301" w:rsidRPr="0063398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Л.В.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 старшая группа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Мозаика- Синтез 2012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3398E">
              <w:rPr>
                <w:rFonts w:ascii="Times New Roman" w:hAnsi="Times New Roman" w:cs="Times New Roman"/>
                <w:sz w:val="24"/>
                <w:szCs w:val="24"/>
              </w:rPr>
              <w:t xml:space="preserve"> Л.В. «Занятия по конструированию из строительного материала в подготовительной группе в детском саду»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Планы и конспекты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8E">
              <w:rPr>
                <w:rFonts w:ascii="Times New Roman" w:hAnsi="Times New Roman" w:cs="Times New Roman"/>
                <w:sz w:val="24"/>
                <w:szCs w:val="24"/>
              </w:rPr>
              <w:t>М: мозаика- синтез 2009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Л. В. Занятия по конструированию из строительного материала в средней группе детского сада. — М.: Мозаика-Синтез, 2006-2010.</w:t>
            </w:r>
          </w:p>
          <w:p w:rsidR="00C56301" w:rsidRPr="000B33ED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Л. В. Творим и мастерим. Ручной труд в детском саду и дома. </w:t>
            </w:r>
            <w:r w:rsidRPr="000B33ED">
              <w:sym w:font="Symbol" w:char="F02D"/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М.: Синтез, 2007-2010.</w:t>
            </w:r>
          </w:p>
          <w:p w:rsidR="00C56301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2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56301" w:rsidRPr="00F666CB" w:rsidRDefault="00C56301" w:rsidP="007B061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CB">
              <w:rPr>
                <w:rFonts w:ascii="Times New Roman" w:hAnsi="Times New Roman" w:cs="Times New Roman"/>
                <w:sz w:val="24"/>
                <w:szCs w:val="24"/>
              </w:rPr>
              <w:t>Серия «Искусство-детям»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«Городецкая роспись», «Дымковская игрушка», «Простые узоры и орнаменты», «Сказочная гжель»,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игрушка», «Хохломская роспись».</w:t>
            </w:r>
          </w:p>
        </w:tc>
      </w:tr>
      <w:tr w:rsidR="00C56301" w:rsidRPr="001314AA" w:rsidTr="007B0615">
        <w:trPr>
          <w:trHeight w:val="303"/>
        </w:trPr>
        <w:tc>
          <w:tcPr>
            <w:tcW w:w="582" w:type="dxa"/>
            <w:shd w:val="clear" w:color="auto" w:fill="FFFFFF" w:themeFill="background1"/>
          </w:tcPr>
          <w:p w:rsidR="00C56301" w:rsidRPr="000C4C13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C4C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Pr="001314AA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AA">
              <w:rPr>
                <w:rFonts w:ascii="Times New Roman" w:hAnsi="Times New Roman"/>
                <w:b/>
                <w:sz w:val="24"/>
                <w:szCs w:val="24"/>
              </w:rPr>
              <w:t>Оценка достижений детей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C56301" w:rsidRPr="00DC390C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90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DC390C">
              <w:rPr>
                <w:rFonts w:ascii="Times New Roman" w:hAnsi="Times New Roman" w:cs="Times New Roman"/>
                <w:sz w:val="24"/>
                <w:szCs w:val="24"/>
              </w:rPr>
              <w:t>,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90C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DC390C">
              <w:rPr>
                <w:rFonts w:ascii="Times New Roman" w:hAnsi="Times New Roman" w:cs="Times New Roman"/>
                <w:sz w:val="24"/>
                <w:szCs w:val="24"/>
              </w:rPr>
              <w:t>. Практический психолог в детском саду: Пособие для психологов и педагогов</w:t>
            </w:r>
            <w:r w:rsidRPr="00DC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Мозаика-Синтез</w:t>
            </w:r>
            <w:r w:rsidRPr="00DC390C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C56301" w:rsidRPr="000C4C13" w:rsidRDefault="00C56301" w:rsidP="007B06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4C13">
              <w:rPr>
                <w:rFonts w:ascii="Times New Roman" w:hAnsi="Times New Roman"/>
                <w:i/>
                <w:sz w:val="24"/>
                <w:szCs w:val="24"/>
              </w:rPr>
              <w:t>Мониторинг качества освоения программы:</w:t>
            </w:r>
          </w:p>
          <w:p w:rsidR="00C56301" w:rsidRPr="001314AA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A">
              <w:rPr>
                <w:rFonts w:ascii="Times New Roman" w:hAnsi="Times New Roman"/>
                <w:sz w:val="24"/>
                <w:szCs w:val="24"/>
              </w:rPr>
              <w:t>Вторая младшая группа. 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4AA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C56301" w:rsidRPr="001314AA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A">
              <w:rPr>
                <w:rFonts w:ascii="Times New Roman" w:hAnsi="Times New Roman"/>
                <w:sz w:val="24"/>
                <w:szCs w:val="24"/>
              </w:rPr>
              <w:t>Средняя группа.  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4AA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C56301" w:rsidRPr="001314AA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A">
              <w:rPr>
                <w:rFonts w:ascii="Times New Roman" w:hAnsi="Times New Roman"/>
                <w:sz w:val="24"/>
                <w:szCs w:val="24"/>
              </w:rPr>
              <w:t>Старшая группа.  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4AA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C56301" w:rsidRPr="001314AA" w:rsidRDefault="00C56301" w:rsidP="007B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A">
              <w:rPr>
                <w:rFonts w:ascii="Times New Roman" w:hAnsi="Times New Roman"/>
                <w:sz w:val="24"/>
                <w:szCs w:val="24"/>
              </w:rPr>
              <w:t>Подготовительная группа. 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4AA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</w:tc>
      </w:tr>
      <w:tr w:rsidR="00C56301" w:rsidRPr="001314AA" w:rsidTr="007B0615">
        <w:trPr>
          <w:trHeight w:val="303"/>
        </w:trPr>
        <w:tc>
          <w:tcPr>
            <w:tcW w:w="582" w:type="dxa"/>
            <w:shd w:val="clear" w:color="auto" w:fill="FFFFFF" w:themeFill="background1"/>
          </w:tcPr>
          <w:p w:rsidR="00C56301" w:rsidRPr="000C4C13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Pr="001314AA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детей раннего возраста</w:t>
            </w:r>
          </w:p>
        </w:tc>
        <w:tc>
          <w:tcPr>
            <w:tcW w:w="6261" w:type="dxa"/>
            <w:shd w:val="clear" w:color="auto" w:fill="FFFFFF" w:themeFill="background1"/>
          </w:tcPr>
          <w:p w:rsidR="00C56301" w:rsidRPr="00204E0E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0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Мама-рядом. Игровые сеансы с детьми раннего возраста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поддержки развития ребенка.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2017 г.</w:t>
            </w:r>
          </w:p>
          <w:p w:rsidR="00C56301" w:rsidRPr="00A95E3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  <w:proofErr w:type="spellEnd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в ясельной группе детского сада. Практическое пособие для воспитателей и </w:t>
            </w:r>
            <w:r w:rsidRPr="00A9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методистов </w:t>
            </w:r>
            <w:proofErr w:type="gramStart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>ДОУ.-</w:t>
            </w:r>
            <w:proofErr w:type="gramEnd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ЧП </w:t>
            </w:r>
            <w:proofErr w:type="spellStart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 xml:space="preserve"> С.С., 2010-208 с.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Л.Г. Гимнастика и массаж для самых маленьких.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М.: Синтез, 2007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Е.О. Диагностика психического развития ребенка. Младенческий и ранний возраст.</w:t>
            </w:r>
            <w:r w:rsidRPr="002C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CBB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2C0CBB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«ДЕТСТВО-ПРЕСС», 2005..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Актуальные проблемы развития и воспитания детей от рождения до трех лет.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 xml:space="preserve"> М.: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,2010.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</w:t>
            </w: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работы с детьми 2-4 лет. М.: Синтез,2010.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второго года жизни//под ред. </w:t>
            </w:r>
            <w:proofErr w:type="spell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С.Н. М.: Синтез,2008.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Программа и методические </w:t>
            </w:r>
            <w:proofErr w:type="gram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рекомендации.-</w:t>
            </w:r>
            <w:proofErr w:type="gram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М.: Мозаика- Синтез,2005.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Павлова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Раннее детство: познавательное </w:t>
            </w:r>
            <w:proofErr w:type="gram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развитие.-</w:t>
            </w:r>
            <w:proofErr w:type="gram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М.,2000.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 Детское творческое </w:t>
            </w:r>
            <w:proofErr w:type="gram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конструирование.-</w:t>
            </w:r>
            <w:proofErr w:type="gram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М.,1999.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Пилюгина Э.Г. Воспитание сенсорной культуры. - М., 2007.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Т.Г.Рисуют</w:t>
            </w:r>
            <w:proofErr w:type="spell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дошкольники. -М., 1990.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С.Л. Физическая культура для </w:t>
            </w:r>
            <w:proofErr w:type="gram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малышей.-</w:t>
            </w:r>
            <w:proofErr w:type="gram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М., 2007.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Новоселова С.Л. Дидактические игры и занятия с детьми раннего возраста. - М., 1985.</w:t>
            </w:r>
          </w:p>
          <w:p w:rsidR="00C56301" w:rsidRPr="00D05B30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Сотникова В.М. Действия с предметами и предметные игры. - М., 2006.</w:t>
            </w:r>
          </w:p>
          <w:p w:rsidR="00C56301" w:rsidRPr="00DC390C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05B30">
              <w:rPr>
                <w:rFonts w:ascii="Times New Roman" w:hAnsi="Times New Roman" w:cs="Times New Roman"/>
                <w:sz w:val="24"/>
                <w:szCs w:val="24"/>
              </w:rPr>
              <w:t xml:space="preserve"> С.И. Организация прогулок с детьми -М.,2005.</w:t>
            </w:r>
          </w:p>
        </w:tc>
      </w:tr>
      <w:tr w:rsidR="00C56301" w:rsidRPr="001314AA" w:rsidTr="007B0615">
        <w:trPr>
          <w:trHeight w:val="303"/>
        </w:trPr>
        <w:tc>
          <w:tcPr>
            <w:tcW w:w="582" w:type="dxa"/>
            <w:shd w:val="clear" w:color="auto" w:fill="FFFFFF" w:themeFill="background1"/>
          </w:tcPr>
          <w:p w:rsidR="00C56301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в ДОО</w:t>
            </w:r>
          </w:p>
        </w:tc>
        <w:tc>
          <w:tcPr>
            <w:tcW w:w="6261" w:type="dxa"/>
            <w:shd w:val="clear" w:color="auto" w:fill="FFFFFF" w:themeFill="background1"/>
          </w:tcPr>
          <w:p w:rsidR="00C56301" w:rsidRPr="0046771A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«Управление </w:t>
            </w:r>
            <w:r w:rsidRPr="0046771A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«Справочник старшего воспитателя дошкольного учреждения», «Справочник руководителя дошкольного учреждения».</w:t>
            </w:r>
          </w:p>
        </w:tc>
      </w:tr>
      <w:tr w:rsidR="00C56301" w:rsidRPr="001314AA" w:rsidTr="007B0615">
        <w:trPr>
          <w:trHeight w:val="303"/>
        </w:trPr>
        <w:tc>
          <w:tcPr>
            <w:tcW w:w="582" w:type="dxa"/>
            <w:shd w:val="clear" w:color="auto" w:fill="FFFFFF" w:themeFill="background1"/>
          </w:tcPr>
          <w:p w:rsidR="00C56301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Психолог 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детском саду</w:t>
            </w:r>
          </w:p>
        </w:tc>
        <w:tc>
          <w:tcPr>
            <w:tcW w:w="6261" w:type="dxa"/>
            <w:shd w:val="clear" w:color="auto" w:fill="FFFFFF" w:themeFill="background1"/>
          </w:tcPr>
          <w:p w:rsidR="00C56301" w:rsidRPr="008F37F1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F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и программы:</w:t>
            </w:r>
          </w:p>
          <w:p w:rsidR="00C56301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Индивидуальная психологическая диагностика ребенка 5-7 лет. 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М.: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C56301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 Практический психолог в детском саду. </w:t>
            </w:r>
            <w:r w:rsidRPr="000B33ED">
              <w:rPr>
                <w:rFonts w:ascii="Times New Roman" w:hAnsi="Times New Roman" w:cs="Times New Roman"/>
                <w:sz w:val="24"/>
                <w:szCs w:val="24"/>
              </w:rPr>
              <w:t>М.: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301" w:rsidRPr="005F58BB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Л. Б. </w:t>
            </w:r>
            <w:proofErr w:type="spell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, А. П. Зарин и др. Программа воспитания и обучения дошкольников с интеллектуальной </w:t>
            </w:r>
            <w:proofErr w:type="spell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недостаточностью.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«Союз», 2001.</w:t>
            </w:r>
          </w:p>
          <w:p w:rsidR="00C56301" w:rsidRPr="005F58BB" w:rsidRDefault="00C56301" w:rsidP="007B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«Играя – развиваем». Программа и методические рекомендации для педагогов по формированию игровой и мыслительной деятельности у детей со специальными потребностями) // Т. Н. Бабич, С. М. </w:t>
            </w:r>
            <w:proofErr w:type="spell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Елинова</w:t>
            </w:r>
            <w:proofErr w:type="spell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, В. А. Кузнецова </w:t>
            </w:r>
            <w:proofErr w:type="gram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др. :</w:t>
            </w:r>
            <w:proofErr w:type="gram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 под науч. рук. Л. Ф. Павленко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7BF4">
              <w:rPr>
                <w:rFonts w:ascii="Times New Roman" w:hAnsi="Times New Roman" w:cs="Times New Roman"/>
                <w:sz w:val="24"/>
                <w:szCs w:val="24"/>
              </w:rPr>
              <w:t>для детей 5 – 7 лет с 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E67BF4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переподготовки работников образования при Ульяновском государственном педагогическом университете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F4">
              <w:rPr>
                <w:rFonts w:ascii="Times New Roman" w:hAnsi="Times New Roman" w:cs="Times New Roman"/>
                <w:sz w:val="24"/>
                <w:szCs w:val="24"/>
              </w:rPr>
              <w:t>И.Н.Ульянова</w:t>
            </w:r>
            <w:proofErr w:type="spell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  <w:p w:rsidR="00C56301" w:rsidRDefault="00C56301" w:rsidP="007B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Баряева</w:t>
            </w:r>
            <w:proofErr w:type="spell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 Л. Б. Программа воспитания и обучения дошкольников с задержкой психического развития / Л. Б. </w:t>
            </w:r>
            <w:proofErr w:type="spell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 xml:space="preserve">, О. П. Вечканова, О. П. </w:t>
            </w:r>
            <w:proofErr w:type="spellStart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5F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5D7">
              <w:rPr>
                <w:rFonts w:ascii="Calibri" w:eastAsia="+mj-ea" w:hAnsi="Calibri" w:cs="+mj-cs"/>
                <w:color w:val="000000"/>
                <w:kern w:val="24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2010.</w:t>
            </w:r>
          </w:p>
          <w:p w:rsidR="00C56301" w:rsidRPr="001F1007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07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1F1007">
              <w:rPr>
                <w:rFonts w:ascii="Times New Roman" w:hAnsi="Times New Roman" w:cs="Times New Roman"/>
                <w:sz w:val="24"/>
                <w:szCs w:val="24"/>
              </w:rPr>
              <w:t xml:space="preserve"> Е. А. Формирование мышления у детей с отклонениями в развитии: пособие для педагога-дефектолога.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C56301" w:rsidRPr="001F1007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7">
              <w:rPr>
                <w:rFonts w:ascii="Times New Roman" w:hAnsi="Times New Roman" w:cs="Times New Roman"/>
                <w:sz w:val="24"/>
                <w:szCs w:val="24"/>
              </w:rPr>
              <w:t xml:space="preserve">Рожков О. П. Упражнения и занятия по сенсорно-моторному воспитанию детей 2–4 года жизни: </w:t>
            </w:r>
            <w:proofErr w:type="spellStart"/>
            <w:r w:rsidRPr="001F100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рекомендации.</w:t>
            </w:r>
            <w:r>
              <w:t xml:space="preserve"> </w:t>
            </w:r>
            <w:proofErr w:type="gramStart"/>
            <w:r w:rsidRPr="00C905D7">
              <w:rPr>
                <w:rFonts w:ascii="Times New Roman" w:hAnsi="Times New Roman" w:cs="Times New Roman"/>
                <w:sz w:val="24"/>
                <w:szCs w:val="24"/>
              </w:rPr>
              <w:t>Российская  Академия</w:t>
            </w:r>
            <w:proofErr w:type="gramEnd"/>
            <w:r w:rsidRPr="00C905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образовании; 2-е изд., "МПСИ, МОДЭК", 2001</w:t>
            </w:r>
          </w:p>
          <w:p w:rsidR="00C56301" w:rsidRPr="001F1007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7">
              <w:rPr>
                <w:rFonts w:ascii="Times New Roman" w:hAnsi="Times New Roman" w:cs="Times New Roman"/>
                <w:sz w:val="24"/>
                <w:szCs w:val="24"/>
              </w:rPr>
              <w:t>Воспитание трудного ребёнка: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поведением: учебно-</w:t>
            </w:r>
            <w:proofErr w:type="spellStart"/>
            <w:r w:rsidRPr="001F1007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1F1007">
              <w:rPr>
                <w:rFonts w:ascii="Times New Roman" w:hAnsi="Times New Roman" w:cs="Times New Roman"/>
                <w:sz w:val="24"/>
                <w:szCs w:val="24"/>
              </w:rPr>
              <w:t>. пособие / под ред. М. И. Рожкова.</w:t>
            </w:r>
            <w:r w:rsidRPr="00C905D7">
              <w:rPr>
                <w:rFonts w:ascii="Times New Roman" w:hAnsi="Times New Roman" w:cs="Times New Roman"/>
                <w:sz w:val="24"/>
                <w:szCs w:val="24"/>
              </w:rPr>
              <w:t xml:space="preserve"> M.: </w:t>
            </w:r>
            <w:proofErr w:type="spellStart"/>
            <w:r w:rsidRPr="00C905D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905D7"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  <w:p w:rsidR="00C56301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7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Ю. Н. Формирование навыков социально-бытовой ориентировки у детей с нарушениями развития. Путешествие в мир окружающих предметов. Коваленко В. В. </w:t>
            </w:r>
            <w:r w:rsidRPr="00C905D7">
              <w:rPr>
                <w:rFonts w:ascii="Times New Roman" w:hAnsi="Times New Roman" w:cs="Times New Roman"/>
                <w:sz w:val="24"/>
                <w:szCs w:val="24"/>
              </w:rPr>
              <w:t xml:space="preserve">M.: </w:t>
            </w:r>
            <w:proofErr w:type="spellStart"/>
            <w:r w:rsidRPr="00C905D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905D7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C56301" w:rsidRPr="001F1007" w:rsidRDefault="00C56301" w:rsidP="007B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7">
              <w:rPr>
                <w:rFonts w:ascii="Times New Roman" w:hAnsi="Times New Roman" w:cs="Times New Roman"/>
                <w:sz w:val="24"/>
                <w:szCs w:val="24"/>
              </w:rPr>
              <w:t>Артикуляционна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пальчиковая гимнастики/В.</w:t>
            </w:r>
            <w:r w:rsidRPr="001F1007">
              <w:rPr>
                <w:rFonts w:ascii="Times New Roman" w:hAnsi="Times New Roman" w:cs="Times New Roman"/>
                <w:sz w:val="24"/>
                <w:szCs w:val="24"/>
              </w:rPr>
              <w:t xml:space="preserve">В. Коваленко, С. В. Коваленко. </w:t>
            </w:r>
            <w:r w:rsidRPr="00C905D7">
              <w:rPr>
                <w:rFonts w:ascii="Times New Roman" w:hAnsi="Times New Roman" w:cs="Times New Roman"/>
                <w:sz w:val="24"/>
                <w:szCs w:val="24"/>
              </w:rPr>
              <w:t>М.: Гном-Пресс,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C56301" w:rsidRPr="001314AA" w:rsidTr="007B0615">
        <w:trPr>
          <w:trHeight w:val="303"/>
        </w:trPr>
        <w:tc>
          <w:tcPr>
            <w:tcW w:w="582" w:type="dxa"/>
            <w:shd w:val="clear" w:color="auto" w:fill="FFFFFF" w:themeFill="background1"/>
          </w:tcPr>
          <w:p w:rsidR="00C56301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DEEAF6" w:themeFill="accent1" w:themeFillTint="33"/>
          </w:tcPr>
          <w:p w:rsidR="00C56301" w:rsidRDefault="00C56301" w:rsidP="007B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C56301" w:rsidRPr="00A95E31" w:rsidRDefault="00C56301" w:rsidP="007B0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E31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Основная образовательная программа дошкольного образования / под ред. Н. Е. </w:t>
            </w:r>
            <w:proofErr w:type="spellStart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95E31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 - М.: Мозаика-Синтез, 2016</w:t>
            </w:r>
          </w:p>
          <w:p w:rsidR="00C56301" w:rsidRPr="008F37F1" w:rsidRDefault="00C56301" w:rsidP="007B0615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1BE" w:rsidRDefault="001611BE"/>
    <w:sectPr w:rsidR="0016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5F47"/>
    <w:multiLevelType w:val="hybridMultilevel"/>
    <w:tmpl w:val="D1AC3310"/>
    <w:lvl w:ilvl="0" w:tplc="499682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1"/>
    <w:rsid w:val="001611BE"/>
    <w:rsid w:val="00C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067B-A5DB-4949-8875-76A5AAC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2022-11-10T09:30:00Z</dcterms:created>
  <dcterms:modified xsi:type="dcterms:W3CDTF">2022-11-10T09:32:00Z</dcterms:modified>
</cp:coreProperties>
</file>